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AD" w:rsidRPr="006E7ADB" w:rsidRDefault="00EC17AD" w:rsidP="00EC17AD">
      <w:pPr>
        <w:adjustRightInd w:val="0"/>
        <w:snapToGrid w:val="0"/>
        <w:spacing w:line="560" w:lineRule="exact"/>
        <w:rPr>
          <w:rFonts w:ascii="黑体" w:eastAsia="黑体" w:hAnsi="黑体"/>
          <w:spacing w:val="-4"/>
          <w:sz w:val="28"/>
          <w:szCs w:val="32"/>
        </w:rPr>
      </w:pPr>
      <w:r w:rsidRPr="006E7ADB">
        <w:rPr>
          <w:rFonts w:ascii="黑体" w:eastAsia="黑体" w:hAnsi="黑体" w:hint="eastAsia"/>
          <w:spacing w:val="-4"/>
          <w:sz w:val="28"/>
          <w:szCs w:val="32"/>
        </w:rPr>
        <w:t>附件</w:t>
      </w:r>
      <w:r w:rsidR="00E27110">
        <w:rPr>
          <w:rFonts w:ascii="黑体" w:eastAsia="黑体" w:hAnsi="黑体" w:hint="eastAsia"/>
          <w:spacing w:val="-4"/>
          <w:sz w:val="28"/>
          <w:szCs w:val="32"/>
        </w:rPr>
        <w:t>2</w:t>
      </w:r>
      <w:r w:rsidR="00A666E5" w:rsidRPr="006E7ADB">
        <w:rPr>
          <w:rFonts w:ascii="黑体" w:eastAsia="黑体" w:hAnsi="黑体" w:hint="eastAsia"/>
          <w:spacing w:val="-4"/>
          <w:sz w:val="28"/>
          <w:szCs w:val="32"/>
        </w:rPr>
        <w:t>：</w:t>
      </w:r>
    </w:p>
    <w:p w:rsidR="001F3807" w:rsidRDefault="001F3807" w:rsidP="001F3807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仿宋"/>
          <w:spacing w:val="-4"/>
          <w:sz w:val="36"/>
          <w:szCs w:val="32"/>
        </w:rPr>
      </w:pPr>
      <w:r w:rsidRPr="001F3807">
        <w:rPr>
          <w:rFonts w:ascii="方正小标宋_GBK" w:eastAsia="方正小标宋_GBK" w:hAnsi="仿宋" w:hint="eastAsia"/>
          <w:spacing w:val="-4"/>
          <w:sz w:val="36"/>
          <w:szCs w:val="32"/>
        </w:rPr>
        <w:t>2018年“三重</w:t>
      </w:r>
      <w:proofErr w:type="gramStart"/>
      <w:r w:rsidRPr="001F3807">
        <w:rPr>
          <w:rFonts w:ascii="方正小标宋_GBK" w:eastAsia="方正小标宋_GBK" w:hAnsi="仿宋" w:hint="eastAsia"/>
          <w:spacing w:val="-4"/>
          <w:sz w:val="36"/>
          <w:szCs w:val="32"/>
        </w:rPr>
        <w:t>一</w:t>
      </w:r>
      <w:proofErr w:type="gramEnd"/>
      <w:r w:rsidRPr="001F3807">
        <w:rPr>
          <w:rFonts w:ascii="方正小标宋_GBK" w:eastAsia="方正小标宋_GBK" w:hAnsi="仿宋" w:hint="eastAsia"/>
          <w:spacing w:val="-4"/>
          <w:sz w:val="36"/>
          <w:szCs w:val="32"/>
        </w:rPr>
        <w:t>创”科技创新平台政策兑现汇总表</w:t>
      </w:r>
    </w:p>
    <w:p w:rsidR="0091333C" w:rsidRPr="006E7ADB" w:rsidRDefault="0091333C" w:rsidP="0091333C">
      <w:pPr>
        <w:adjustRightInd w:val="0"/>
        <w:snapToGrid w:val="0"/>
        <w:spacing w:line="560" w:lineRule="exact"/>
        <w:rPr>
          <w:rFonts w:ascii="仿宋_GB2312" w:eastAsia="仿宋_GB2312" w:hAnsi="仿宋"/>
          <w:spacing w:val="-4"/>
          <w:sz w:val="28"/>
          <w:szCs w:val="32"/>
        </w:rPr>
      </w:pPr>
      <w:r w:rsidRPr="006E7ADB">
        <w:rPr>
          <w:rFonts w:ascii="仿宋_GB2312" w:eastAsia="仿宋_GB2312" w:hAnsi="仿宋" w:hint="eastAsia"/>
          <w:spacing w:val="-4"/>
          <w:sz w:val="28"/>
          <w:szCs w:val="32"/>
        </w:rPr>
        <w:t>填报</w:t>
      </w:r>
      <w:r w:rsidRPr="006E7ADB">
        <w:rPr>
          <w:rFonts w:ascii="仿宋_GB2312" w:eastAsia="仿宋_GB2312" w:hAnsi="仿宋"/>
          <w:spacing w:val="-4"/>
          <w:sz w:val="28"/>
          <w:szCs w:val="32"/>
        </w:rPr>
        <w:t>单位：</w:t>
      </w:r>
      <w:r w:rsidRPr="006E7ADB">
        <w:rPr>
          <w:rFonts w:ascii="仿宋_GB2312" w:eastAsia="仿宋_GB2312" w:hAnsi="仿宋" w:hint="eastAsia"/>
          <w:spacing w:val="-4"/>
          <w:sz w:val="28"/>
          <w:szCs w:val="32"/>
        </w:rPr>
        <w:t xml:space="preserve">             </w:t>
      </w:r>
      <w:r w:rsidR="006E7ADB">
        <w:rPr>
          <w:rFonts w:ascii="仿宋_GB2312" w:eastAsia="仿宋_GB2312" w:hAnsi="仿宋"/>
          <w:spacing w:val="-4"/>
          <w:sz w:val="28"/>
          <w:szCs w:val="32"/>
        </w:rPr>
        <w:t xml:space="preserve">               </w:t>
      </w:r>
      <w:r w:rsidRPr="006E7ADB">
        <w:rPr>
          <w:rFonts w:ascii="仿宋_GB2312" w:eastAsia="仿宋_GB2312" w:hAnsi="仿宋" w:hint="eastAsia"/>
          <w:spacing w:val="-4"/>
          <w:sz w:val="28"/>
          <w:szCs w:val="32"/>
        </w:rPr>
        <w:t xml:space="preserve">                                    </w:t>
      </w:r>
      <w:r w:rsidRPr="006E7ADB">
        <w:rPr>
          <w:rFonts w:ascii="仿宋_GB2312" w:eastAsia="仿宋_GB2312" w:hAnsi="仿宋"/>
          <w:spacing w:val="-4"/>
          <w:sz w:val="28"/>
          <w:szCs w:val="32"/>
        </w:rPr>
        <w:t xml:space="preserve">  </w:t>
      </w:r>
      <w:r w:rsidR="00574308" w:rsidRPr="006E7ADB">
        <w:rPr>
          <w:rFonts w:ascii="仿宋_GB2312" w:eastAsia="仿宋_GB2312" w:hAnsi="仿宋" w:hint="eastAsia"/>
          <w:spacing w:val="-4"/>
          <w:sz w:val="28"/>
          <w:szCs w:val="32"/>
        </w:rPr>
        <w:t xml:space="preserve">   填报时间</w:t>
      </w:r>
      <w:r w:rsidRPr="006E7ADB">
        <w:rPr>
          <w:rFonts w:ascii="仿宋_GB2312" w:eastAsia="仿宋_GB2312" w:hAnsi="仿宋" w:hint="eastAsia"/>
          <w:spacing w:val="-4"/>
          <w:sz w:val="28"/>
          <w:szCs w:val="32"/>
        </w:rPr>
        <w:t xml:space="preserve">      年   月  日</w:t>
      </w:r>
    </w:p>
    <w:tbl>
      <w:tblPr>
        <w:tblStyle w:val="a7"/>
        <w:tblW w:w="13745" w:type="dxa"/>
        <w:jc w:val="center"/>
        <w:tblLook w:val="04A0"/>
      </w:tblPr>
      <w:tblGrid>
        <w:gridCol w:w="873"/>
        <w:gridCol w:w="3375"/>
        <w:gridCol w:w="2977"/>
        <w:gridCol w:w="1417"/>
        <w:gridCol w:w="1559"/>
        <w:gridCol w:w="1843"/>
        <w:gridCol w:w="1701"/>
      </w:tblGrid>
      <w:tr w:rsidR="00282E64" w:rsidRPr="006E7ADB" w:rsidTr="00282E64">
        <w:trPr>
          <w:trHeight w:val="971"/>
          <w:jc w:val="center"/>
        </w:trPr>
        <w:tc>
          <w:tcPr>
            <w:tcW w:w="873" w:type="dxa"/>
            <w:vAlign w:val="center"/>
          </w:tcPr>
          <w:p w:rsidR="00282E64" w:rsidRPr="006E7ADB" w:rsidRDefault="00282E64" w:rsidP="00574308">
            <w:pPr>
              <w:adjustRightInd w:val="0"/>
              <w:snapToGrid w:val="0"/>
              <w:jc w:val="center"/>
              <w:rPr>
                <w:rFonts w:ascii="黑体" w:eastAsia="黑体" w:hAnsi="黑体"/>
                <w:spacing w:val="-4"/>
                <w:sz w:val="28"/>
                <w:szCs w:val="32"/>
              </w:rPr>
            </w:pPr>
            <w:r w:rsidRPr="006E7ADB">
              <w:rPr>
                <w:rFonts w:ascii="黑体" w:eastAsia="黑体" w:hAnsi="黑体" w:hint="eastAsia"/>
                <w:spacing w:val="-4"/>
                <w:sz w:val="28"/>
                <w:szCs w:val="32"/>
              </w:rPr>
              <w:t>序号</w:t>
            </w:r>
          </w:p>
        </w:tc>
        <w:tc>
          <w:tcPr>
            <w:tcW w:w="3375" w:type="dxa"/>
            <w:vAlign w:val="center"/>
          </w:tcPr>
          <w:p w:rsidR="00282E64" w:rsidRPr="006E7ADB" w:rsidRDefault="00282E64" w:rsidP="00574308">
            <w:pPr>
              <w:adjustRightInd w:val="0"/>
              <w:snapToGrid w:val="0"/>
              <w:jc w:val="center"/>
              <w:rPr>
                <w:rFonts w:ascii="黑体" w:eastAsia="黑体" w:hAnsi="黑体"/>
                <w:spacing w:val="-4"/>
                <w:sz w:val="28"/>
                <w:szCs w:val="32"/>
              </w:rPr>
            </w:pPr>
            <w:r w:rsidRPr="006E7ADB">
              <w:rPr>
                <w:rFonts w:ascii="黑体" w:eastAsia="黑体" w:hAnsi="黑体" w:hint="eastAsia"/>
                <w:spacing w:val="-4"/>
                <w:sz w:val="28"/>
                <w:szCs w:val="32"/>
              </w:rPr>
              <w:t>平台名称</w:t>
            </w:r>
          </w:p>
        </w:tc>
        <w:tc>
          <w:tcPr>
            <w:tcW w:w="2977" w:type="dxa"/>
            <w:vAlign w:val="center"/>
          </w:tcPr>
          <w:p w:rsidR="00282E64" w:rsidRPr="006E7ADB" w:rsidRDefault="00282E64" w:rsidP="00574308">
            <w:pPr>
              <w:adjustRightInd w:val="0"/>
              <w:snapToGrid w:val="0"/>
              <w:jc w:val="center"/>
              <w:rPr>
                <w:rFonts w:ascii="黑体" w:eastAsia="黑体" w:hAnsi="黑体"/>
                <w:spacing w:val="-4"/>
                <w:sz w:val="28"/>
                <w:szCs w:val="32"/>
              </w:rPr>
            </w:pPr>
            <w:r w:rsidRPr="006E7ADB">
              <w:rPr>
                <w:rFonts w:ascii="黑体" w:eastAsia="黑体" w:hAnsi="黑体" w:hint="eastAsia"/>
                <w:spacing w:val="-4"/>
                <w:sz w:val="28"/>
                <w:szCs w:val="32"/>
              </w:rPr>
              <w:t>依托单位</w:t>
            </w:r>
          </w:p>
        </w:tc>
        <w:tc>
          <w:tcPr>
            <w:tcW w:w="1417" w:type="dxa"/>
            <w:vAlign w:val="center"/>
          </w:tcPr>
          <w:p w:rsidR="00282E64" w:rsidRPr="006E7ADB" w:rsidRDefault="00282E64" w:rsidP="00282E64">
            <w:pPr>
              <w:adjustRightInd w:val="0"/>
              <w:snapToGrid w:val="0"/>
              <w:jc w:val="center"/>
              <w:rPr>
                <w:rFonts w:ascii="黑体" w:eastAsia="黑体" w:hAnsi="黑体"/>
                <w:spacing w:val="-4"/>
                <w:sz w:val="28"/>
                <w:szCs w:val="32"/>
              </w:rPr>
            </w:pPr>
            <w:r w:rsidRPr="006E7ADB">
              <w:rPr>
                <w:rFonts w:ascii="黑体" w:eastAsia="黑体" w:hAnsi="黑体" w:hint="eastAsia"/>
                <w:spacing w:val="-4"/>
                <w:sz w:val="28"/>
                <w:szCs w:val="32"/>
              </w:rPr>
              <w:t>平台类别</w:t>
            </w:r>
          </w:p>
        </w:tc>
        <w:tc>
          <w:tcPr>
            <w:tcW w:w="1559" w:type="dxa"/>
            <w:vAlign w:val="center"/>
          </w:tcPr>
          <w:p w:rsidR="00282E64" w:rsidRPr="006E7ADB" w:rsidRDefault="00282E64" w:rsidP="00574308">
            <w:pPr>
              <w:adjustRightInd w:val="0"/>
              <w:snapToGrid w:val="0"/>
              <w:jc w:val="center"/>
              <w:rPr>
                <w:rFonts w:ascii="黑体" w:eastAsia="黑体" w:hAnsi="黑体"/>
                <w:spacing w:val="-4"/>
                <w:sz w:val="28"/>
                <w:szCs w:val="32"/>
              </w:rPr>
            </w:pPr>
            <w:r w:rsidRPr="006E7ADB">
              <w:rPr>
                <w:rFonts w:ascii="黑体" w:eastAsia="黑体" w:hAnsi="黑体" w:hint="eastAsia"/>
                <w:spacing w:val="-4"/>
                <w:sz w:val="28"/>
                <w:szCs w:val="32"/>
              </w:rPr>
              <w:t>新建/评估</w:t>
            </w:r>
            <w:r w:rsidRPr="006E7ADB">
              <w:rPr>
                <w:rFonts w:ascii="黑体" w:eastAsia="黑体" w:hAnsi="黑体"/>
                <w:spacing w:val="-4"/>
                <w:sz w:val="28"/>
                <w:szCs w:val="32"/>
              </w:rPr>
              <w:t>优秀</w:t>
            </w:r>
          </w:p>
        </w:tc>
        <w:tc>
          <w:tcPr>
            <w:tcW w:w="1843" w:type="dxa"/>
            <w:vAlign w:val="center"/>
          </w:tcPr>
          <w:p w:rsidR="00282E64" w:rsidRPr="006E7ADB" w:rsidRDefault="00282E64" w:rsidP="00574308">
            <w:pPr>
              <w:adjustRightInd w:val="0"/>
              <w:snapToGrid w:val="0"/>
              <w:jc w:val="center"/>
              <w:rPr>
                <w:rFonts w:ascii="黑体" w:eastAsia="黑体" w:hAnsi="黑体"/>
                <w:spacing w:val="-4"/>
                <w:sz w:val="28"/>
                <w:szCs w:val="32"/>
              </w:rPr>
            </w:pPr>
            <w:r w:rsidRPr="006E7ADB">
              <w:rPr>
                <w:rFonts w:ascii="黑体" w:eastAsia="黑体" w:hAnsi="黑体" w:hint="eastAsia"/>
                <w:spacing w:val="-4"/>
                <w:sz w:val="28"/>
                <w:szCs w:val="32"/>
              </w:rPr>
              <w:t>验收/评估结果</w:t>
            </w:r>
            <w:r w:rsidRPr="006E7ADB">
              <w:rPr>
                <w:rFonts w:ascii="黑体" w:eastAsia="黑体" w:hAnsi="黑体"/>
                <w:spacing w:val="-4"/>
                <w:sz w:val="28"/>
                <w:szCs w:val="32"/>
              </w:rPr>
              <w:t>下达</w:t>
            </w:r>
            <w:r w:rsidRPr="006E7ADB">
              <w:rPr>
                <w:rFonts w:ascii="黑体" w:eastAsia="黑体" w:hAnsi="黑体" w:hint="eastAsia"/>
                <w:spacing w:val="-4"/>
                <w:sz w:val="28"/>
                <w:szCs w:val="32"/>
              </w:rPr>
              <w:t>时间</w:t>
            </w:r>
          </w:p>
        </w:tc>
        <w:tc>
          <w:tcPr>
            <w:tcW w:w="1701" w:type="dxa"/>
            <w:vAlign w:val="center"/>
          </w:tcPr>
          <w:p w:rsidR="00282E64" w:rsidRPr="006E7ADB" w:rsidRDefault="00282E64" w:rsidP="00B826BE">
            <w:pPr>
              <w:adjustRightInd w:val="0"/>
              <w:snapToGrid w:val="0"/>
              <w:jc w:val="center"/>
              <w:rPr>
                <w:rFonts w:ascii="黑体" w:eastAsia="黑体" w:hAnsi="黑体"/>
                <w:spacing w:val="-4"/>
                <w:sz w:val="28"/>
                <w:szCs w:val="32"/>
              </w:rPr>
            </w:pPr>
            <w:r w:rsidRPr="006E7ADB">
              <w:rPr>
                <w:rFonts w:ascii="黑体" w:eastAsia="黑体" w:hAnsi="黑体" w:hint="eastAsia"/>
                <w:spacing w:val="-4"/>
                <w:sz w:val="28"/>
                <w:szCs w:val="32"/>
              </w:rPr>
              <w:t>申报</w:t>
            </w:r>
            <w:r w:rsidRPr="006E7ADB">
              <w:rPr>
                <w:rFonts w:ascii="黑体" w:eastAsia="黑体" w:hAnsi="黑体"/>
                <w:spacing w:val="-4"/>
                <w:sz w:val="28"/>
                <w:szCs w:val="32"/>
              </w:rPr>
              <w:t>金额</w:t>
            </w:r>
          </w:p>
          <w:p w:rsidR="00282E64" w:rsidRPr="006E7ADB" w:rsidRDefault="00282E64" w:rsidP="00B826BE">
            <w:pPr>
              <w:adjustRightInd w:val="0"/>
              <w:snapToGrid w:val="0"/>
              <w:jc w:val="center"/>
              <w:rPr>
                <w:rFonts w:ascii="黑体" w:eastAsia="黑体" w:hAnsi="黑体"/>
                <w:spacing w:val="-4"/>
                <w:sz w:val="28"/>
                <w:szCs w:val="32"/>
              </w:rPr>
            </w:pPr>
            <w:r w:rsidRPr="006E7ADB">
              <w:rPr>
                <w:rFonts w:ascii="黑体" w:eastAsia="黑体" w:hAnsi="黑体" w:hint="eastAsia"/>
                <w:spacing w:val="-4"/>
                <w:sz w:val="28"/>
                <w:szCs w:val="32"/>
              </w:rPr>
              <w:t>（万元）</w:t>
            </w:r>
          </w:p>
        </w:tc>
      </w:tr>
      <w:tr w:rsidR="00282E64" w:rsidRPr="006E7ADB" w:rsidTr="00282E64">
        <w:trPr>
          <w:jc w:val="center"/>
        </w:trPr>
        <w:tc>
          <w:tcPr>
            <w:tcW w:w="873" w:type="dxa"/>
            <w:vAlign w:val="center"/>
          </w:tcPr>
          <w:p w:rsidR="00282E64" w:rsidRPr="006E7ADB" w:rsidRDefault="00282E64" w:rsidP="0091333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pacing w:val="-4"/>
                <w:sz w:val="28"/>
                <w:szCs w:val="32"/>
              </w:rPr>
            </w:pPr>
          </w:p>
        </w:tc>
        <w:tc>
          <w:tcPr>
            <w:tcW w:w="3375" w:type="dxa"/>
            <w:vAlign w:val="center"/>
          </w:tcPr>
          <w:p w:rsidR="00282E64" w:rsidRPr="006E7ADB" w:rsidRDefault="00282E64" w:rsidP="0091333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pacing w:val="-4"/>
                <w:sz w:val="28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282E64" w:rsidRPr="006E7ADB" w:rsidRDefault="00282E64" w:rsidP="0057430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pacing w:val="-4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282E64" w:rsidRPr="006E7ADB" w:rsidRDefault="00282E64" w:rsidP="0091333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pacing w:val="-4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82E64" w:rsidRPr="006E7ADB" w:rsidRDefault="00282E64" w:rsidP="0091333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pacing w:val="-4"/>
                <w:sz w:val="28"/>
                <w:szCs w:val="32"/>
              </w:rPr>
            </w:pPr>
          </w:p>
        </w:tc>
        <w:tc>
          <w:tcPr>
            <w:tcW w:w="1843" w:type="dxa"/>
          </w:tcPr>
          <w:p w:rsidR="00282E64" w:rsidRPr="006E7ADB" w:rsidRDefault="00282E64" w:rsidP="0091333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pacing w:val="-4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82E64" w:rsidRPr="006E7ADB" w:rsidRDefault="00282E64" w:rsidP="00B826B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pacing w:val="-4"/>
                <w:sz w:val="28"/>
                <w:szCs w:val="32"/>
              </w:rPr>
            </w:pPr>
          </w:p>
        </w:tc>
      </w:tr>
      <w:tr w:rsidR="00282E64" w:rsidRPr="006E7ADB" w:rsidTr="00282E64">
        <w:trPr>
          <w:jc w:val="center"/>
        </w:trPr>
        <w:tc>
          <w:tcPr>
            <w:tcW w:w="873" w:type="dxa"/>
            <w:vAlign w:val="center"/>
          </w:tcPr>
          <w:p w:rsidR="00282E64" w:rsidRPr="006E7ADB" w:rsidRDefault="00282E64" w:rsidP="0091333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pacing w:val="-4"/>
                <w:sz w:val="28"/>
                <w:szCs w:val="32"/>
              </w:rPr>
            </w:pPr>
          </w:p>
        </w:tc>
        <w:tc>
          <w:tcPr>
            <w:tcW w:w="3375" w:type="dxa"/>
            <w:vAlign w:val="center"/>
          </w:tcPr>
          <w:p w:rsidR="00282E64" w:rsidRPr="006E7ADB" w:rsidRDefault="00282E64" w:rsidP="0091333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pacing w:val="-4"/>
                <w:sz w:val="28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282E64" w:rsidRPr="006E7ADB" w:rsidRDefault="00282E64" w:rsidP="0057430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pacing w:val="-4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282E64" w:rsidRPr="006E7ADB" w:rsidRDefault="00282E64" w:rsidP="0091333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pacing w:val="-4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82E64" w:rsidRPr="006E7ADB" w:rsidRDefault="00282E64" w:rsidP="0091333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pacing w:val="-4"/>
                <w:sz w:val="28"/>
                <w:szCs w:val="32"/>
              </w:rPr>
            </w:pPr>
          </w:p>
        </w:tc>
        <w:tc>
          <w:tcPr>
            <w:tcW w:w="1843" w:type="dxa"/>
          </w:tcPr>
          <w:p w:rsidR="00282E64" w:rsidRPr="006E7ADB" w:rsidRDefault="00282E64" w:rsidP="0091333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pacing w:val="-4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82E64" w:rsidRPr="006E7ADB" w:rsidRDefault="00282E64" w:rsidP="0057430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pacing w:val="-4"/>
                <w:sz w:val="28"/>
                <w:szCs w:val="32"/>
              </w:rPr>
            </w:pPr>
          </w:p>
        </w:tc>
      </w:tr>
      <w:tr w:rsidR="00282E64" w:rsidRPr="006E7ADB" w:rsidTr="00282E64">
        <w:trPr>
          <w:jc w:val="center"/>
        </w:trPr>
        <w:tc>
          <w:tcPr>
            <w:tcW w:w="873" w:type="dxa"/>
            <w:vAlign w:val="center"/>
          </w:tcPr>
          <w:p w:rsidR="00282E64" w:rsidRPr="006E7ADB" w:rsidRDefault="00282E64" w:rsidP="0091333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pacing w:val="-4"/>
                <w:sz w:val="28"/>
                <w:szCs w:val="32"/>
              </w:rPr>
            </w:pPr>
          </w:p>
        </w:tc>
        <w:tc>
          <w:tcPr>
            <w:tcW w:w="3375" w:type="dxa"/>
            <w:vAlign w:val="center"/>
          </w:tcPr>
          <w:p w:rsidR="00282E64" w:rsidRPr="006E7ADB" w:rsidRDefault="00282E64" w:rsidP="0091333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pacing w:val="-4"/>
                <w:sz w:val="28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282E64" w:rsidRPr="006E7ADB" w:rsidRDefault="00282E64" w:rsidP="0057430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pacing w:val="-4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282E64" w:rsidRPr="006E7ADB" w:rsidRDefault="00282E64" w:rsidP="0091333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pacing w:val="-4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82E64" w:rsidRPr="006E7ADB" w:rsidRDefault="00282E64" w:rsidP="0091333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pacing w:val="-4"/>
                <w:sz w:val="28"/>
                <w:szCs w:val="32"/>
              </w:rPr>
            </w:pPr>
          </w:p>
        </w:tc>
        <w:tc>
          <w:tcPr>
            <w:tcW w:w="1843" w:type="dxa"/>
          </w:tcPr>
          <w:p w:rsidR="00282E64" w:rsidRPr="006E7ADB" w:rsidRDefault="00282E64" w:rsidP="0091333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pacing w:val="-4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82E64" w:rsidRPr="006E7ADB" w:rsidRDefault="00282E64" w:rsidP="0057430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pacing w:val="-4"/>
                <w:sz w:val="28"/>
                <w:szCs w:val="32"/>
              </w:rPr>
            </w:pPr>
          </w:p>
        </w:tc>
      </w:tr>
      <w:tr w:rsidR="00282E64" w:rsidRPr="006E7ADB" w:rsidTr="00282E64">
        <w:trPr>
          <w:jc w:val="center"/>
        </w:trPr>
        <w:tc>
          <w:tcPr>
            <w:tcW w:w="873" w:type="dxa"/>
            <w:vAlign w:val="center"/>
          </w:tcPr>
          <w:p w:rsidR="00282E64" w:rsidRPr="006E7ADB" w:rsidRDefault="00282E64" w:rsidP="0091333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pacing w:val="-4"/>
                <w:sz w:val="28"/>
                <w:szCs w:val="32"/>
              </w:rPr>
            </w:pPr>
          </w:p>
        </w:tc>
        <w:tc>
          <w:tcPr>
            <w:tcW w:w="3375" w:type="dxa"/>
            <w:vAlign w:val="center"/>
          </w:tcPr>
          <w:p w:rsidR="00282E64" w:rsidRPr="006E7ADB" w:rsidRDefault="00282E64" w:rsidP="0091333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pacing w:val="-4"/>
                <w:sz w:val="28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282E64" w:rsidRPr="006E7ADB" w:rsidRDefault="00282E64" w:rsidP="0057430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pacing w:val="-4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282E64" w:rsidRPr="006E7ADB" w:rsidRDefault="00282E64" w:rsidP="0091333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pacing w:val="-4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82E64" w:rsidRPr="006E7ADB" w:rsidRDefault="00282E64" w:rsidP="0091333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pacing w:val="-4"/>
                <w:sz w:val="28"/>
                <w:szCs w:val="32"/>
              </w:rPr>
            </w:pPr>
          </w:p>
        </w:tc>
        <w:tc>
          <w:tcPr>
            <w:tcW w:w="1843" w:type="dxa"/>
          </w:tcPr>
          <w:p w:rsidR="00282E64" w:rsidRPr="006E7ADB" w:rsidRDefault="00282E64" w:rsidP="0091333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pacing w:val="-4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82E64" w:rsidRPr="006E7ADB" w:rsidRDefault="00282E64" w:rsidP="0057430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/>
                <w:spacing w:val="-4"/>
                <w:sz w:val="28"/>
                <w:szCs w:val="32"/>
              </w:rPr>
            </w:pPr>
          </w:p>
        </w:tc>
      </w:tr>
    </w:tbl>
    <w:p w:rsidR="00B826BE" w:rsidRDefault="0091333C" w:rsidP="00B826BE">
      <w:pPr>
        <w:adjustRightInd w:val="0"/>
        <w:snapToGrid w:val="0"/>
        <w:spacing w:line="560" w:lineRule="exact"/>
        <w:rPr>
          <w:rFonts w:ascii="仿宋_GB2312" w:eastAsia="仿宋_GB2312" w:hAnsi="仿宋"/>
          <w:spacing w:val="-4"/>
          <w:sz w:val="32"/>
          <w:szCs w:val="32"/>
        </w:rPr>
      </w:pPr>
      <w:r w:rsidRPr="006E7ADB">
        <w:rPr>
          <w:rFonts w:ascii="仿宋_GB2312" w:eastAsia="仿宋_GB2312" w:hAnsi="仿宋" w:hint="eastAsia"/>
          <w:spacing w:val="-4"/>
          <w:sz w:val="28"/>
          <w:szCs w:val="32"/>
        </w:rPr>
        <w:t>注</w:t>
      </w:r>
      <w:r w:rsidRPr="006E7ADB">
        <w:rPr>
          <w:rFonts w:ascii="仿宋_GB2312" w:eastAsia="仿宋_GB2312" w:hAnsi="仿宋"/>
          <w:spacing w:val="-4"/>
          <w:sz w:val="28"/>
          <w:szCs w:val="32"/>
        </w:rPr>
        <w:t>：平台类别分为</w:t>
      </w:r>
      <w:r w:rsidRPr="006E7ADB">
        <w:rPr>
          <w:rFonts w:ascii="仿宋_GB2312" w:eastAsia="仿宋_GB2312" w:hAnsi="仿宋" w:hint="eastAsia"/>
          <w:spacing w:val="-4"/>
          <w:sz w:val="28"/>
          <w:szCs w:val="32"/>
        </w:rPr>
        <w:t>国家（省）</w:t>
      </w:r>
      <w:r w:rsidRPr="006E7ADB">
        <w:rPr>
          <w:rFonts w:ascii="仿宋_GB2312" w:eastAsia="仿宋_GB2312" w:hAnsi="仿宋"/>
          <w:spacing w:val="-4"/>
          <w:sz w:val="28"/>
          <w:szCs w:val="32"/>
        </w:rPr>
        <w:t>重点实验室、国家</w:t>
      </w:r>
      <w:r w:rsidRPr="006E7ADB">
        <w:rPr>
          <w:rFonts w:ascii="仿宋_GB2312" w:eastAsia="仿宋_GB2312" w:hAnsi="仿宋" w:hint="eastAsia"/>
          <w:spacing w:val="-4"/>
          <w:sz w:val="28"/>
          <w:szCs w:val="32"/>
        </w:rPr>
        <w:t>（省）工程</w:t>
      </w:r>
      <w:r w:rsidRPr="006E7ADB">
        <w:rPr>
          <w:rFonts w:ascii="仿宋_GB2312" w:eastAsia="仿宋_GB2312" w:hAnsi="仿宋"/>
          <w:spacing w:val="-4"/>
          <w:sz w:val="28"/>
          <w:szCs w:val="32"/>
        </w:rPr>
        <w:t>技术研究中心</w:t>
      </w:r>
      <w:r w:rsidR="00574308" w:rsidRPr="006E7ADB">
        <w:rPr>
          <w:rFonts w:ascii="仿宋_GB2312" w:eastAsia="仿宋_GB2312" w:hAnsi="仿宋" w:hint="eastAsia"/>
          <w:spacing w:val="-4"/>
          <w:sz w:val="28"/>
          <w:szCs w:val="32"/>
        </w:rPr>
        <w:t>。</w:t>
      </w:r>
    </w:p>
    <w:sectPr w:rsidR="00B826BE" w:rsidSect="00B731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D1E" w:rsidRDefault="00507D1E" w:rsidP="00B459E7">
      <w:r>
        <w:separator/>
      </w:r>
    </w:p>
  </w:endnote>
  <w:endnote w:type="continuationSeparator" w:id="0">
    <w:p w:rsidR="00507D1E" w:rsidRDefault="00507D1E" w:rsidP="00B45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D1E" w:rsidRDefault="00507D1E" w:rsidP="00B459E7">
      <w:r>
        <w:separator/>
      </w:r>
    </w:p>
  </w:footnote>
  <w:footnote w:type="continuationSeparator" w:id="0">
    <w:p w:rsidR="00507D1E" w:rsidRDefault="00507D1E" w:rsidP="00B459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4E7"/>
    <w:rsid w:val="0000295B"/>
    <w:rsid w:val="00097CB0"/>
    <w:rsid w:val="00137C22"/>
    <w:rsid w:val="00142CD6"/>
    <w:rsid w:val="00167252"/>
    <w:rsid w:val="00167678"/>
    <w:rsid w:val="001C5A93"/>
    <w:rsid w:val="001D704A"/>
    <w:rsid w:val="001E246A"/>
    <w:rsid w:val="001F3807"/>
    <w:rsid w:val="00202F81"/>
    <w:rsid w:val="002066FA"/>
    <w:rsid w:val="0024277B"/>
    <w:rsid w:val="00270F76"/>
    <w:rsid w:val="00281ED8"/>
    <w:rsid w:val="00282E64"/>
    <w:rsid w:val="002B1A8B"/>
    <w:rsid w:val="002C0F19"/>
    <w:rsid w:val="002F4B2F"/>
    <w:rsid w:val="002F61FF"/>
    <w:rsid w:val="003146FF"/>
    <w:rsid w:val="003255B7"/>
    <w:rsid w:val="00394604"/>
    <w:rsid w:val="00396BD1"/>
    <w:rsid w:val="003D0A5D"/>
    <w:rsid w:val="00402D4C"/>
    <w:rsid w:val="00405A97"/>
    <w:rsid w:val="00425D19"/>
    <w:rsid w:val="0046615B"/>
    <w:rsid w:val="0048125B"/>
    <w:rsid w:val="004A01EB"/>
    <w:rsid w:val="004C0A7D"/>
    <w:rsid w:val="004C5D67"/>
    <w:rsid w:val="005048BD"/>
    <w:rsid w:val="00504A55"/>
    <w:rsid w:val="00507D1E"/>
    <w:rsid w:val="00510ADE"/>
    <w:rsid w:val="005112DC"/>
    <w:rsid w:val="00513BB8"/>
    <w:rsid w:val="00534E72"/>
    <w:rsid w:val="00550C74"/>
    <w:rsid w:val="00555880"/>
    <w:rsid w:val="00574308"/>
    <w:rsid w:val="005A16BE"/>
    <w:rsid w:val="005B569F"/>
    <w:rsid w:val="005C0EC5"/>
    <w:rsid w:val="005E31D4"/>
    <w:rsid w:val="00613736"/>
    <w:rsid w:val="006315E6"/>
    <w:rsid w:val="0063204E"/>
    <w:rsid w:val="00632643"/>
    <w:rsid w:val="006505D9"/>
    <w:rsid w:val="00656210"/>
    <w:rsid w:val="006808DC"/>
    <w:rsid w:val="00685300"/>
    <w:rsid w:val="006C47D3"/>
    <w:rsid w:val="006D5248"/>
    <w:rsid w:val="006E7ADB"/>
    <w:rsid w:val="00720F95"/>
    <w:rsid w:val="00726666"/>
    <w:rsid w:val="007476EC"/>
    <w:rsid w:val="00795D36"/>
    <w:rsid w:val="007C50CE"/>
    <w:rsid w:val="00841013"/>
    <w:rsid w:val="00850F7D"/>
    <w:rsid w:val="008768B2"/>
    <w:rsid w:val="008A180F"/>
    <w:rsid w:val="008A2746"/>
    <w:rsid w:val="008D2E57"/>
    <w:rsid w:val="008D54E7"/>
    <w:rsid w:val="008E0396"/>
    <w:rsid w:val="008E2023"/>
    <w:rsid w:val="008F0F05"/>
    <w:rsid w:val="0091333C"/>
    <w:rsid w:val="009B6235"/>
    <w:rsid w:val="00A016C0"/>
    <w:rsid w:val="00A15293"/>
    <w:rsid w:val="00A27756"/>
    <w:rsid w:val="00A31669"/>
    <w:rsid w:val="00A41247"/>
    <w:rsid w:val="00A54139"/>
    <w:rsid w:val="00A666E5"/>
    <w:rsid w:val="00A94725"/>
    <w:rsid w:val="00AF1AC1"/>
    <w:rsid w:val="00B05FD0"/>
    <w:rsid w:val="00B2211F"/>
    <w:rsid w:val="00B22D25"/>
    <w:rsid w:val="00B374E7"/>
    <w:rsid w:val="00B459E7"/>
    <w:rsid w:val="00B73151"/>
    <w:rsid w:val="00B74754"/>
    <w:rsid w:val="00B75657"/>
    <w:rsid w:val="00B826BE"/>
    <w:rsid w:val="00BA1F84"/>
    <w:rsid w:val="00BB4CE0"/>
    <w:rsid w:val="00BE04D1"/>
    <w:rsid w:val="00C1098D"/>
    <w:rsid w:val="00C51164"/>
    <w:rsid w:val="00C67E4E"/>
    <w:rsid w:val="00CB35BE"/>
    <w:rsid w:val="00CC507C"/>
    <w:rsid w:val="00CD5AAD"/>
    <w:rsid w:val="00DA114E"/>
    <w:rsid w:val="00DA2C85"/>
    <w:rsid w:val="00DB61E0"/>
    <w:rsid w:val="00DE68BB"/>
    <w:rsid w:val="00E21ED7"/>
    <w:rsid w:val="00E27110"/>
    <w:rsid w:val="00E629B8"/>
    <w:rsid w:val="00E7156F"/>
    <w:rsid w:val="00E71CE3"/>
    <w:rsid w:val="00E82906"/>
    <w:rsid w:val="00EC17AD"/>
    <w:rsid w:val="00EF5D01"/>
    <w:rsid w:val="00F066BA"/>
    <w:rsid w:val="00F56DC5"/>
    <w:rsid w:val="00F9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5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5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59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59E7"/>
    <w:rPr>
      <w:sz w:val="18"/>
      <w:szCs w:val="18"/>
    </w:rPr>
  </w:style>
  <w:style w:type="paragraph" w:styleId="a5">
    <w:name w:val="Body Text"/>
    <w:basedOn w:val="a"/>
    <w:link w:val="Char1"/>
    <w:rsid w:val="00B459E7"/>
    <w:pPr>
      <w:jc w:val="center"/>
    </w:pPr>
    <w:rPr>
      <w:rFonts w:ascii="宋体" w:hAnsi="宋体"/>
      <w:b/>
      <w:sz w:val="44"/>
      <w:szCs w:val="44"/>
    </w:rPr>
  </w:style>
  <w:style w:type="character" w:customStyle="1" w:styleId="Char1">
    <w:name w:val="正文文本 Char"/>
    <w:basedOn w:val="a0"/>
    <w:link w:val="a5"/>
    <w:rsid w:val="00B459E7"/>
    <w:rPr>
      <w:rFonts w:ascii="宋体" w:eastAsia="宋体" w:hAnsi="宋体" w:cs="Times New Roman"/>
      <w:b/>
      <w:sz w:val="44"/>
      <w:szCs w:val="44"/>
    </w:rPr>
  </w:style>
  <w:style w:type="character" w:styleId="a6">
    <w:name w:val="Hyperlink"/>
    <w:basedOn w:val="a0"/>
    <w:uiPriority w:val="99"/>
    <w:unhideWhenUsed/>
    <w:rsid w:val="003146F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913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300">
                  <w:marLeft w:val="0"/>
                  <w:marRight w:val="0"/>
                  <w:marTop w:val="0"/>
                  <w:marBottom w:val="0"/>
                  <w:divBdr>
                    <w:top w:val="single" w:sz="6" w:space="15" w:color="DDDDDD"/>
                    <w:left w:val="single" w:sz="6" w:space="26" w:color="DDDDDD"/>
                    <w:bottom w:val="single" w:sz="6" w:space="15" w:color="DDDDDD"/>
                    <w:right w:val="single" w:sz="6" w:space="26" w:color="DDDDDD"/>
                  </w:divBdr>
                  <w:divsChild>
                    <w:div w:id="2290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8336">
                  <w:marLeft w:val="0"/>
                  <w:marRight w:val="0"/>
                  <w:marTop w:val="0"/>
                  <w:marBottom w:val="0"/>
                  <w:divBdr>
                    <w:top w:val="single" w:sz="6" w:space="15" w:color="DDDDDD"/>
                    <w:left w:val="single" w:sz="6" w:space="26" w:color="DDDDDD"/>
                    <w:bottom w:val="single" w:sz="6" w:space="15" w:color="DDDDDD"/>
                    <w:right w:val="single" w:sz="6" w:space="26" w:color="DDDDDD"/>
                  </w:divBdr>
                  <w:divsChild>
                    <w:div w:id="7204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关闯</dc:creator>
  <cp:lastModifiedBy>ygc</cp:lastModifiedBy>
  <cp:revision>2</cp:revision>
  <dcterms:created xsi:type="dcterms:W3CDTF">2018-06-26T00:04:00Z</dcterms:created>
  <dcterms:modified xsi:type="dcterms:W3CDTF">2018-06-26T00:04:00Z</dcterms:modified>
</cp:coreProperties>
</file>